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AB" w:rsidRDefault="00A533B0" w:rsidP="00A5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местах нахождения аварийно-спасательных служб</w:t>
      </w:r>
    </w:p>
    <w:p w:rsidR="00A533B0" w:rsidRDefault="00A533B0" w:rsidP="00A5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2277"/>
        <w:gridCol w:w="2244"/>
        <w:gridCol w:w="2578"/>
      </w:tblGrid>
      <w:tr w:rsidR="00A533B0" w:rsidTr="00A533B0">
        <w:trPr>
          <w:trHeight w:val="268"/>
        </w:trPr>
        <w:tc>
          <w:tcPr>
            <w:tcW w:w="3119" w:type="dxa"/>
          </w:tcPr>
          <w:p w:rsidR="00A533B0" w:rsidRPr="00A533B0" w:rsidRDefault="00A533B0" w:rsidP="00A5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аварийно-спасательной службы</w:t>
            </w:r>
          </w:p>
        </w:tc>
        <w:tc>
          <w:tcPr>
            <w:tcW w:w="2277" w:type="dxa"/>
          </w:tcPr>
          <w:p w:rsidR="00A533B0" w:rsidRPr="00A533B0" w:rsidRDefault="00A533B0" w:rsidP="00A5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2244" w:type="dxa"/>
          </w:tcPr>
          <w:p w:rsidR="00A533B0" w:rsidRPr="00A533B0" w:rsidRDefault="00A533B0" w:rsidP="00A5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расположения</w:t>
            </w:r>
          </w:p>
        </w:tc>
        <w:tc>
          <w:tcPr>
            <w:tcW w:w="2578" w:type="dxa"/>
          </w:tcPr>
          <w:p w:rsidR="00A533B0" w:rsidRPr="00A533B0" w:rsidRDefault="00A533B0" w:rsidP="00A5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</w:tr>
      <w:tr w:rsidR="00A533B0" w:rsidTr="00A533B0">
        <w:trPr>
          <w:trHeight w:val="218"/>
        </w:trPr>
        <w:tc>
          <w:tcPr>
            <w:tcW w:w="3119" w:type="dxa"/>
          </w:tcPr>
          <w:p w:rsidR="00A533B0" w:rsidRPr="00A533B0" w:rsidRDefault="00A533B0" w:rsidP="00A533B0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филиал</w:t>
            </w:r>
            <w:r w:rsidRPr="00A533B0">
              <w:rPr>
                <w:szCs w:val="28"/>
              </w:rPr>
              <w:t xml:space="preserve"> ГУП СО «Облводоресурс» - «Озинский»</w:t>
            </w:r>
          </w:p>
          <w:p w:rsidR="00A533B0" w:rsidRDefault="00A533B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A533B0" w:rsidRDefault="00A533B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Дрогунов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2244" w:type="dxa"/>
          </w:tcPr>
          <w:p w:rsidR="00A533B0" w:rsidRPr="00A533B0" w:rsidRDefault="00A533B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3B0">
              <w:rPr>
                <w:rFonts w:ascii="Times New Roman" w:hAnsi="Times New Roman" w:cs="Times New Roman"/>
                <w:sz w:val="28"/>
                <w:szCs w:val="28"/>
              </w:rPr>
              <w:t xml:space="preserve">р. п. Озинки, ул. </w:t>
            </w:r>
            <w:proofErr w:type="gramStart"/>
            <w:r w:rsidRPr="00A533B0">
              <w:rPr>
                <w:rFonts w:ascii="Times New Roman" w:hAnsi="Times New Roman" w:cs="Times New Roman"/>
                <w:sz w:val="28"/>
                <w:szCs w:val="28"/>
              </w:rPr>
              <w:t>Колхозная</w:t>
            </w:r>
            <w:proofErr w:type="gramEnd"/>
            <w:r w:rsidRPr="00A533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A533B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78" w:type="dxa"/>
          </w:tcPr>
          <w:p w:rsidR="00A533B0" w:rsidRDefault="00A533B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8(845-76)4-15-02</w:t>
            </w:r>
          </w:p>
        </w:tc>
      </w:tr>
      <w:tr w:rsidR="00A533B0" w:rsidTr="00A533B0">
        <w:trPr>
          <w:trHeight w:val="335"/>
        </w:trPr>
        <w:tc>
          <w:tcPr>
            <w:tcW w:w="3119" w:type="dxa"/>
          </w:tcPr>
          <w:p w:rsidR="00A533B0" w:rsidRDefault="00A533B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«Жилкомстрой»</w:t>
            </w:r>
          </w:p>
        </w:tc>
        <w:tc>
          <w:tcPr>
            <w:tcW w:w="2277" w:type="dxa"/>
          </w:tcPr>
          <w:p w:rsidR="00A533B0" w:rsidRDefault="00A533B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Заграничнов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244" w:type="dxa"/>
          </w:tcPr>
          <w:p w:rsidR="00A533B0" w:rsidRDefault="00A533B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зинки, ул.Гагарина, д.7</w:t>
            </w:r>
          </w:p>
        </w:tc>
        <w:tc>
          <w:tcPr>
            <w:tcW w:w="2578" w:type="dxa"/>
          </w:tcPr>
          <w:p w:rsidR="00A533B0" w:rsidRDefault="00A533B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8(845-76)4-23-41</w:t>
            </w:r>
          </w:p>
        </w:tc>
      </w:tr>
      <w:tr w:rsidR="00A533B0" w:rsidTr="00A533B0">
        <w:trPr>
          <w:trHeight w:val="217"/>
        </w:trPr>
        <w:tc>
          <w:tcPr>
            <w:tcW w:w="3119" w:type="dxa"/>
          </w:tcPr>
          <w:p w:rsidR="00EA0815" w:rsidRPr="00EA0815" w:rsidRDefault="00EA0815" w:rsidP="00EA0815">
            <w:pPr>
              <w:pStyle w:val="a3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Озинские</w:t>
            </w:r>
            <w:proofErr w:type="spellEnd"/>
            <w:r w:rsidRPr="00EA0815">
              <w:rPr>
                <w:szCs w:val="28"/>
              </w:rPr>
              <w:t xml:space="preserve"> ГЭС (городских электрических сетей) ОАО «</w:t>
            </w:r>
            <w:proofErr w:type="spellStart"/>
            <w:r w:rsidRPr="00EA0815">
              <w:rPr>
                <w:szCs w:val="28"/>
              </w:rPr>
              <w:t>Облкоммунэнерго</w:t>
            </w:r>
            <w:proofErr w:type="spellEnd"/>
            <w:r w:rsidRPr="00EA0815">
              <w:rPr>
                <w:szCs w:val="28"/>
              </w:rPr>
              <w:t>»</w:t>
            </w:r>
          </w:p>
          <w:p w:rsidR="00A533B0" w:rsidRDefault="00A533B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A533B0" w:rsidRDefault="00EA0815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Петренко Андрей Григорьевич</w:t>
            </w:r>
          </w:p>
        </w:tc>
        <w:tc>
          <w:tcPr>
            <w:tcW w:w="2244" w:type="dxa"/>
          </w:tcPr>
          <w:p w:rsidR="00A533B0" w:rsidRPr="00EA0815" w:rsidRDefault="00EA0815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815">
              <w:rPr>
                <w:rFonts w:ascii="Times New Roman" w:hAnsi="Times New Roman" w:cs="Times New Roman"/>
                <w:sz w:val="28"/>
                <w:szCs w:val="28"/>
              </w:rPr>
              <w:t xml:space="preserve">р.п. Озинки, ул. Лермонтова,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EA081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78" w:type="dxa"/>
          </w:tcPr>
          <w:p w:rsidR="00A533B0" w:rsidRDefault="00EA0815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8(845-76)4-16-90</w:t>
            </w:r>
          </w:p>
        </w:tc>
      </w:tr>
      <w:tr w:rsidR="00A533B0" w:rsidTr="00A533B0">
        <w:trPr>
          <w:trHeight w:val="284"/>
        </w:trPr>
        <w:tc>
          <w:tcPr>
            <w:tcW w:w="3119" w:type="dxa"/>
          </w:tcPr>
          <w:p w:rsidR="00EA0815" w:rsidRPr="00EA0815" w:rsidRDefault="00EA0815" w:rsidP="00EA0815">
            <w:pPr>
              <w:pStyle w:val="a3"/>
              <w:jc w:val="both"/>
              <w:rPr>
                <w:szCs w:val="28"/>
              </w:rPr>
            </w:pPr>
            <w:proofErr w:type="spellStart"/>
            <w:r w:rsidRPr="00EA0815">
              <w:rPr>
                <w:szCs w:val="28"/>
              </w:rPr>
              <w:t>участкок</w:t>
            </w:r>
            <w:proofErr w:type="spellEnd"/>
            <w:r w:rsidRPr="00EA0815">
              <w:rPr>
                <w:szCs w:val="28"/>
              </w:rPr>
              <w:t xml:space="preserve"> в р.п. Озинки филиала АО «Газпром газораспределение Саратовская область» в г. Ершове</w:t>
            </w:r>
          </w:p>
          <w:p w:rsidR="00A533B0" w:rsidRDefault="00A533B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A533B0" w:rsidRDefault="002708C5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Черняк Олег Александрович</w:t>
            </w:r>
          </w:p>
        </w:tc>
        <w:tc>
          <w:tcPr>
            <w:tcW w:w="2244" w:type="dxa"/>
          </w:tcPr>
          <w:p w:rsidR="00A533B0" w:rsidRPr="002708C5" w:rsidRDefault="002708C5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8C5">
              <w:rPr>
                <w:rFonts w:ascii="Times New Roman" w:hAnsi="Times New Roman" w:cs="Times New Roman"/>
                <w:sz w:val="28"/>
                <w:szCs w:val="28"/>
              </w:rPr>
              <w:t xml:space="preserve">р.п. Озинки, ул. </w:t>
            </w:r>
            <w:proofErr w:type="gramStart"/>
            <w:r w:rsidRPr="002708C5"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 w:rsidRPr="002708C5"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</w:p>
        </w:tc>
        <w:tc>
          <w:tcPr>
            <w:tcW w:w="2578" w:type="dxa"/>
          </w:tcPr>
          <w:p w:rsidR="00A533B0" w:rsidRDefault="002708C5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8(845-76)4-13-53</w:t>
            </w:r>
          </w:p>
        </w:tc>
      </w:tr>
      <w:tr w:rsidR="00A533B0" w:rsidTr="00A533B0">
        <w:trPr>
          <w:trHeight w:val="184"/>
        </w:trPr>
        <w:tc>
          <w:tcPr>
            <w:tcW w:w="3119" w:type="dxa"/>
          </w:tcPr>
          <w:p w:rsidR="002708C5" w:rsidRPr="002708C5" w:rsidRDefault="002708C5" w:rsidP="002708C5">
            <w:pPr>
              <w:pStyle w:val="a3"/>
              <w:jc w:val="both"/>
              <w:rPr>
                <w:szCs w:val="28"/>
              </w:rPr>
            </w:pPr>
            <w:proofErr w:type="spellStart"/>
            <w:r w:rsidRPr="002708C5">
              <w:rPr>
                <w:szCs w:val="28"/>
              </w:rPr>
              <w:t>Озинские</w:t>
            </w:r>
            <w:proofErr w:type="spellEnd"/>
            <w:r w:rsidRPr="002708C5">
              <w:rPr>
                <w:szCs w:val="28"/>
              </w:rPr>
              <w:t xml:space="preserve"> РЭС (районных электрических сетей) Заволжского производственного отделения филиала ОАО «МРСК Волги» «Саратовские РС» («Межрегиональная распределительная сетевая компания – Волги» «Саратовские распределительные сети»)</w:t>
            </w:r>
          </w:p>
          <w:p w:rsidR="00A533B0" w:rsidRPr="002708C5" w:rsidRDefault="00A533B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A533B0" w:rsidRDefault="002708C5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Берендяев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2244" w:type="dxa"/>
          </w:tcPr>
          <w:p w:rsidR="00A533B0" w:rsidRPr="002708C5" w:rsidRDefault="002708C5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8C5">
              <w:rPr>
                <w:rFonts w:ascii="Times New Roman" w:hAnsi="Times New Roman" w:cs="Times New Roman"/>
                <w:sz w:val="28"/>
                <w:szCs w:val="28"/>
              </w:rPr>
              <w:t xml:space="preserve">р.п. Озинки, ул. </w:t>
            </w:r>
            <w:proofErr w:type="gramStart"/>
            <w:r w:rsidRPr="002708C5">
              <w:rPr>
                <w:rFonts w:ascii="Times New Roman" w:hAnsi="Times New Roman" w:cs="Times New Roman"/>
                <w:sz w:val="28"/>
                <w:szCs w:val="28"/>
              </w:rPr>
              <w:t>Комбинатская</w:t>
            </w:r>
            <w:proofErr w:type="gramEnd"/>
            <w:r w:rsidRPr="002708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2708C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8" w:type="dxa"/>
          </w:tcPr>
          <w:p w:rsidR="00A533B0" w:rsidRDefault="002708C5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8(845-76)4-15-93</w:t>
            </w:r>
          </w:p>
        </w:tc>
      </w:tr>
      <w:tr w:rsidR="000550D0" w:rsidTr="00A533B0">
        <w:trPr>
          <w:trHeight w:val="184"/>
        </w:trPr>
        <w:tc>
          <w:tcPr>
            <w:tcW w:w="3119" w:type="dxa"/>
          </w:tcPr>
          <w:p w:rsidR="000550D0" w:rsidRPr="000550D0" w:rsidRDefault="000550D0" w:rsidP="000550D0">
            <w:pPr>
              <w:pStyle w:val="a3"/>
              <w:jc w:val="both"/>
              <w:rPr>
                <w:szCs w:val="28"/>
              </w:rPr>
            </w:pPr>
            <w:r w:rsidRPr="000550D0">
              <w:rPr>
                <w:szCs w:val="28"/>
              </w:rPr>
              <w:t>ПЧ-50 по охране р.п. Озинки ФГКУ «11 отряд ФПС по Саратовской области»</w:t>
            </w:r>
          </w:p>
          <w:p w:rsidR="000550D0" w:rsidRPr="000550D0" w:rsidRDefault="000550D0" w:rsidP="002708C5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2277" w:type="dxa"/>
          </w:tcPr>
          <w:p w:rsidR="000550D0" w:rsidRPr="000550D0" w:rsidRDefault="000550D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0D0">
              <w:rPr>
                <w:rFonts w:ascii="Times New Roman" w:hAnsi="Times New Roman" w:cs="Times New Roman"/>
                <w:sz w:val="28"/>
                <w:szCs w:val="28"/>
              </w:rPr>
              <w:t>Надежкин</w:t>
            </w:r>
            <w:proofErr w:type="spellEnd"/>
            <w:r w:rsidRPr="000550D0">
              <w:rPr>
                <w:rFonts w:ascii="Times New Roman" w:hAnsi="Times New Roman" w:cs="Times New Roman"/>
                <w:sz w:val="28"/>
                <w:szCs w:val="28"/>
              </w:rPr>
              <w:t xml:space="preserve"> Денис Васильевич</w:t>
            </w:r>
          </w:p>
        </w:tc>
        <w:tc>
          <w:tcPr>
            <w:tcW w:w="2244" w:type="dxa"/>
          </w:tcPr>
          <w:p w:rsidR="000550D0" w:rsidRPr="000550D0" w:rsidRDefault="000550D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0D0">
              <w:rPr>
                <w:rFonts w:ascii="Times New Roman" w:hAnsi="Times New Roman" w:cs="Times New Roman"/>
                <w:sz w:val="28"/>
                <w:szCs w:val="28"/>
              </w:rPr>
              <w:t>р.п. Озинки, ул. Кольберта, 13а</w:t>
            </w:r>
          </w:p>
        </w:tc>
        <w:tc>
          <w:tcPr>
            <w:tcW w:w="2578" w:type="dxa"/>
          </w:tcPr>
          <w:p w:rsidR="000550D0" w:rsidRPr="000550D0" w:rsidRDefault="000550D0" w:rsidP="00A53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0D0">
              <w:rPr>
                <w:rFonts w:ascii="Times New Roman" w:hAnsi="Times New Roman" w:cs="Times New Roman"/>
                <w:sz w:val="28"/>
                <w:szCs w:val="28"/>
              </w:rPr>
              <w:t>8(845-76)4-10-69</w:t>
            </w:r>
          </w:p>
        </w:tc>
      </w:tr>
    </w:tbl>
    <w:p w:rsidR="00A533B0" w:rsidRPr="00A533B0" w:rsidRDefault="00A533B0" w:rsidP="00A53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33B0" w:rsidRPr="00A533B0" w:rsidSect="003D4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79AB"/>
    <w:rsid w:val="000550D0"/>
    <w:rsid w:val="002708C5"/>
    <w:rsid w:val="003D409B"/>
    <w:rsid w:val="00A533B0"/>
    <w:rsid w:val="00CE79AB"/>
    <w:rsid w:val="00EA0815"/>
    <w:rsid w:val="00EB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533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3</cp:revision>
  <dcterms:created xsi:type="dcterms:W3CDTF">2017-06-16T07:37:00Z</dcterms:created>
  <dcterms:modified xsi:type="dcterms:W3CDTF">2017-06-16T09:29:00Z</dcterms:modified>
</cp:coreProperties>
</file>